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FE0" w:rsidRPr="007E740E" w:rsidRDefault="00B60FE0" w:rsidP="007E74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7D29" w:rsidRPr="00897D29" w:rsidRDefault="00897D29" w:rsidP="00897D2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97D29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897D29" w:rsidRPr="00897D29" w:rsidRDefault="00897D29" w:rsidP="00897D2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97D29">
        <w:rPr>
          <w:rFonts w:ascii="Times New Roman" w:hAnsi="Times New Roman" w:cs="Times New Roman"/>
          <w:sz w:val="28"/>
          <w:szCs w:val="28"/>
        </w:rPr>
        <w:t>о проведении общественных обсуждений</w:t>
      </w:r>
    </w:p>
    <w:p w:rsidR="00897D29" w:rsidRPr="00897D29" w:rsidRDefault="00897D29" w:rsidP="00897D2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97D29">
        <w:rPr>
          <w:rFonts w:ascii="Times New Roman" w:hAnsi="Times New Roman" w:cs="Times New Roman"/>
          <w:sz w:val="28"/>
          <w:szCs w:val="28"/>
        </w:rPr>
        <w:t>по проекту Программы профилактических мероприятий, направленных на предупреждение нарушения обязательных требований при осуществлении федерального государственного контроля за соблюдением правил технической эксплуатации внеуличного транспорта и правил пользования внеуличным транспортом на территории Новосибирской области на 2022 год</w:t>
      </w:r>
    </w:p>
    <w:p w:rsidR="00897D29" w:rsidRPr="00897D29" w:rsidRDefault="00897D29" w:rsidP="00897D2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897D29" w:rsidRPr="00897D29" w:rsidRDefault="00897D29" w:rsidP="00897D2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97D29">
        <w:rPr>
          <w:rFonts w:ascii="Times New Roman" w:hAnsi="Times New Roman" w:cs="Times New Roman"/>
          <w:sz w:val="28"/>
          <w:szCs w:val="28"/>
        </w:rPr>
        <w:t>1. Срок проведения общественных обсуждений: с 01.10.2021 по 01.11.2021.</w:t>
      </w:r>
    </w:p>
    <w:p w:rsidR="00897D29" w:rsidRPr="00897D29" w:rsidRDefault="00897D29" w:rsidP="00897D2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897D29" w:rsidRPr="00897D29" w:rsidRDefault="00897D29" w:rsidP="00897D2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97D29">
        <w:rPr>
          <w:rFonts w:ascii="Times New Roman" w:hAnsi="Times New Roman" w:cs="Times New Roman"/>
          <w:sz w:val="28"/>
          <w:szCs w:val="28"/>
        </w:rPr>
        <w:t>2. Наименование разработчика: министерство транспорта и дорожного хозяйства Новосибирской области.</w:t>
      </w:r>
    </w:p>
    <w:p w:rsidR="00897D29" w:rsidRPr="00897D29" w:rsidRDefault="00897D29" w:rsidP="00897D2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97D29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>
        <w:rPr>
          <w:rFonts w:ascii="Times New Roman" w:hAnsi="Times New Roman" w:cs="Times New Roman"/>
          <w:sz w:val="28"/>
          <w:szCs w:val="28"/>
        </w:rPr>
        <w:t>Байшев Сергей Геннадьевич</w:t>
      </w:r>
      <w:r w:rsidRPr="00897D29">
        <w:rPr>
          <w:rFonts w:ascii="Times New Roman" w:hAnsi="Times New Roman" w:cs="Times New Roman"/>
          <w:sz w:val="28"/>
          <w:szCs w:val="28"/>
        </w:rPr>
        <w:t xml:space="preserve"> – 238 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97D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74</w:t>
      </w:r>
      <w:r w:rsidRPr="00897D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D29" w:rsidRPr="00897D29" w:rsidRDefault="00897D29" w:rsidP="00897D2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897D29" w:rsidRPr="00897D29" w:rsidRDefault="00897D29" w:rsidP="00897D2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97D29">
        <w:rPr>
          <w:rFonts w:ascii="Times New Roman" w:hAnsi="Times New Roman" w:cs="Times New Roman"/>
          <w:sz w:val="28"/>
          <w:szCs w:val="28"/>
        </w:rPr>
        <w:t xml:space="preserve">3. Адреса для направления предложений и замечаний по проекту: </w:t>
      </w:r>
    </w:p>
    <w:p w:rsidR="00897D29" w:rsidRPr="00897D29" w:rsidRDefault="00897D29" w:rsidP="00897D2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97D29">
        <w:rPr>
          <w:rFonts w:ascii="Times New Roman" w:hAnsi="Times New Roman" w:cs="Times New Roman"/>
          <w:sz w:val="28"/>
          <w:szCs w:val="28"/>
        </w:rPr>
        <w:t>- адрес почтовый: 630007, г. Новосибирск, Красный проспект, 18, каб. 3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897D29">
        <w:rPr>
          <w:rFonts w:ascii="Times New Roman" w:hAnsi="Times New Roman" w:cs="Times New Roman"/>
          <w:sz w:val="28"/>
          <w:szCs w:val="28"/>
        </w:rPr>
        <w:t>.</w:t>
      </w:r>
    </w:p>
    <w:p w:rsidR="00897D29" w:rsidRPr="00897D29" w:rsidRDefault="00897D29" w:rsidP="00897D2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97D29">
        <w:rPr>
          <w:rFonts w:ascii="Times New Roman" w:hAnsi="Times New Roman" w:cs="Times New Roman"/>
          <w:sz w:val="28"/>
          <w:szCs w:val="28"/>
        </w:rPr>
        <w:t>- адрес электронной почты: basa@nso.ru.</w:t>
      </w:r>
    </w:p>
    <w:p w:rsidR="00B60FE0" w:rsidRPr="007E740E" w:rsidRDefault="00B60FE0" w:rsidP="007E74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sectPr w:rsidR="00B60FE0" w:rsidRPr="007E740E" w:rsidSect="007E74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938" w:rsidRDefault="00BA1938" w:rsidP="007E740E">
      <w:pPr>
        <w:spacing w:after="0" w:line="240" w:lineRule="auto"/>
      </w:pPr>
      <w:r>
        <w:separator/>
      </w:r>
    </w:p>
  </w:endnote>
  <w:endnote w:type="continuationSeparator" w:id="0">
    <w:p w:rsidR="00BA1938" w:rsidRDefault="00BA1938" w:rsidP="007E7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938" w:rsidRDefault="00BA1938" w:rsidP="007E740E">
      <w:pPr>
        <w:spacing w:after="0" w:line="240" w:lineRule="auto"/>
      </w:pPr>
      <w:r>
        <w:separator/>
      </w:r>
    </w:p>
  </w:footnote>
  <w:footnote w:type="continuationSeparator" w:id="0">
    <w:p w:rsidR="00BA1938" w:rsidRDefault="00BA1938" w:rsidP="007E74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E0"/>
    <w:rsid w:val="00085CAB"/>
    <w:rsid w:val="00134F21"/>
    <w:rsid w:val="00370989"/>
    <w:rsid w:val="00420DC0"/>
    <w:rsid w:val="006D0601"/>
    <w:rsid w:val="007E740E"/>
    <w:rsid w:val="007F71E6"/>
    <w:rsid w:val="00842014"/>
    <w:rsid w:val="00897D29"/>
    <w:rsid w:val="008B40B1"/>
    <w:rsid w:val="009E6140"/>
    <w:rsid w:val="00A24ED8"/>
    <w:rsid w:val="00A30AAB"/>
    <w:rsid w:val="00AF779A"/>
    <w:rsid w:val="00B06ED3"/>
    <w:rsid w:val="00B60FE0"/>
    <w:rsid w:val="00B72054"/>
    <w:rsid w:val="00BA1938"/>
    <w:rsid w:val="00C74826"/>
    <w:rsid w:val="00D557CE"/>
    <w:rsid w:val="00D6202E"/>
    <w:rsid w:val="00DC00EA"/>
    <w:rsid w:val="00EF57D0"/>
    <w:rsid w:val="00F7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D171B-412F-4CE6-89CA-16EA33B8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0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0F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0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60F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60F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60F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60F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60FE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E7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740E"/>
  </w:style>
  <w:style w:type="paragraph" w:styleId="a5">
    <w:name w:val="footer"/>
    <w:basedOn w:val="a"/>
    <w:link w:val="a6"/>
    <w:uiPriority w:val="99"/>
    <w:unhideWhenUsed/>
    <w:rsid w:val="007E7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740E"/>
  </w:style>
  <w:style w:type="character" w:styleId="a7">
    <w:name w:val="Hyperlink"/>
    <w:basedOn w:val="a0"/>
    <w:uiPriority w:val="99"/>
    <w:unhideWhenUsed/>
    <w:rsid w:val="007E74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Беркульская Ольга Ивановна</dc:creator>
  <cp:keywords/>
  <dc:description/>
  <cp:lastModifiedBy>Козиненко Павел Валентинович</cp:lastModifiedBy>
  <cp:revision>14</cp:revision>
  <dcterms:created xsi:type="dcterms:W3CDTF">2020-11-28T07:08:00Z</dcterms:created>
  <dcterms:modified xsi:type="dcterms:W3CDTF">2021-09-30T02:33:00Z</dcterms:modified>
</cp:coreProperties>
</file>